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AF" w:rsidRDefault="000B1EAF">
      <w:pPr>
        <w:pStyle w:val="Ttulo2"/>
        <w:spacing w:before="75"/>
        <w:rPr>
          <w:color w:val="538CD3"/>
        </w:rPr>
      </w:pPr>
    </w:p>
    <w:p w:rsidR="000B1EAF" w:rsidRDefault="000B1EAF">
      <w:pPr>
        <w:pStyle w:val="Ttulo2"/>
        <w:spacing w:before="75"/>
        <w:rPr>
          <w:color w:val="538CD3"/>
        </w:rPr>
      </w:pPr>
    </w:p>
    <w:p w:rsidR="002E0342" w:rsidRPr="004F1BE7" w:rsidRDefault="005F41B3" w:rsidP="004F1BE7">
      <w:pPr>
        <w:pStyle w:val="Ttulo2"/>
        <w:spacing w:before="75"/>
        <w:rPr>
          <w:sz w:val="32"/>
        </w:rPr>
      </w:pPr>
      <w:r w:rsidRPr="004F1BE7">
        <w:rPr>
          <w:color w:val="538CD3"/>
          <w:sz w:val="32"/>
        </w:rPr>
        <w:t>CABEÇALHO = TIMBRE DA INSTITUIÇÃO</w:t>
      </w:r>
    </w:p>
    <w:p w:rsidR="002E0342" w:rsidRPr="004F1BE7" w:rsidRDefault="002E0342" w:rsidP="004F1BE7">
      <w:pPr>
        <w:pStyle w:val="Corpodetexto"/>
        <w:spacing w:before="1"/>
        <w:jc w:val="center"/>
        <w:rPr>
          <w:i/>
          <w:sz w:val="32"/>
        </w:rPr>
      </w:pPr>
      <w:bookmarkStart w:id="0" w:name="_GoBack"/>
      <w:bookmarkEnd w:id="0"/>
    </w:p>
    <w:p w:rsidR="002E0342" w:rsidRPr="004F1BE7" w:rsidRDefault="005F41B3" w:rsidP="004F1BE7">
      <w:pPr>
        <w:ind w:left="4457"/>
        <w:jc w:val="center"/>
        <w:rPr>
          <w:sz w:val="32"/>
        </w:rPr>
      </w:pPr>
      <w:r w:rsidRPr="004F1BE7">
        <w:rPr>
          <w:color w:val="538CD3"/>
          <w:sz w:val="32"/>
        </w:rPr>
        <w:t>&lt;Cidade&gt;</w:t>
      </w:r>
      <w:r w:rsidRPr="004F1BE7">
        <w:rPr>
          <w:sz w:val="32"/>
        </w:rPr>
        <w:t xml:space="preserve">- </w:t>
      </w:r>
      <w:r w:rsidRPr="004F1BE7">
        <w:rPr>
          <w:color w:val="538CD3"/>
          <w:sz w:val="32"/>
        </w:rPr>
        <w:t>&lt;sigla do estado&gt;</w:t>
      </w:r>
      <w:r w:rsidRPr="004F1BE7">
        <w:rPr>
          <w:sz w:val="32"/>
        </w:rPr>
        <w:t xml:space="preserve">, </w:t>
      </w:r>
      <w:r w:rsidRPr="004F1BE7">
        <w:rPr>
          <w:color w:val="538CD3"/>
          <w:sz w:val="32"/>
        </w:rPr>
        <w:t>&lt;data por extenso&gt;</w:t>
      </w:r>
    </w:p>
    <w:p w:rsidR="002E0342" w:rsidRPr="004F1BE7" w:rsidRDefault="002E0342" w:rsidP="004F1BE7">
      <w:pPr>
        <w:pStyle w:val="Corpodetexto"/>
        <w:jc w:val="center"/>
        <w:rPr>
          <w:sz w:val="36"/>
        </w:rPr>
      </w:pPr>
    </w:p>
    <w:p w:rsidR="002E0342" w:rsidRPr="004F1BE7" w:rsidRDefault="002E0342" w:rsidP="004F1BE7">
      <w:pPr>
        <w:pStyle w:val="Corpodetexto"/>
        <w:jc w:val="center"/>
        <w:rPr>
          <w:sz w:val="36"/>
        </w:rPr>
      </w:pPr>
    </w:p>
    <w:p w:rsidR="002E0342" w:rsidRPr="004F1BE7" w:rsidRDefault="002E0342" w:rsidP="004F1BE7">
      <w:pPr>
        <w:pStyle w:val="Corpodetexto"/>
        <w:spacing w:before="7"/>
        <w:jc w:val="center"/>
        <w:rPr>
          <w:sz w:val="28"/>
        </w:rPr>
      </w:pPr>
    </w:p>
    <w:p w:rsidR="002E0342" w:rsidRDefault="005F41B3">
      <w:pPr>
        <w:ind w:left="1353" w:right="1081"/>
        <w:jc w:val="center"/>
        <w:rPr>
          <w:b/>
        </w:rPr>
      </w:pPr>
      <w:r>
        <w:rPr>
          <w:b/>
        </w:rPr>
        <w:t>CARTA DE INDICAÇÃO DE REPRESENTANTES DE USUÁRIOS</w:t>
      </w:r>
    </w:p>
    <w:p w:rsidR="002E0342" w:rsidRDefault="002E0342">
      <w:pPr>
        <w:pStyle w:val="Corpodetexto"/>
        <w:rPr>
          <w:b/>
          <w:sz w:val="24"/>
        </w:rPr>
      </w:pPr>
    </w:p>
    <w:p w:rsidR="002E0342" w:rsidRDefault="002E0342">
      <w:pPr>
        <w:pStyle w:val="Corpodetexto"/>
        <w:rPr>
          <w:b/>
          <w:sz w:val="24"/>
        </w:rPr>
      </w:pPr>
    </w:p>
    <w:p w:rsidR="002E0342" w:rsidRDefault="002E0342">
      <w:pPr>
        <w:pStyle w:val="Corpodetexto"/>
        <w:spacing w:before="8"/>
        <w:rPr>
          <w:b/>
        </w:rPr>
      </w:pPr>
    </w:p>
    <w:p w:rsidR="002E0342" w:rsidRDefault="005F41B3">
      <w:pPr>
        <w:pStyle w:val="Ttulo1"/>
        <w:numPr>
          <w:ilvl w:val="0"/>
          <w:numId w:val="3"/>
        </w:numPr>
        <w:tabs>
          <w:tab w:val="left" w:pos="1060"/>
        </w:tabs>
        <w:spacing w:line="249" w:lineRule="auto"/>
        <w:ind w:right="113" w:firstLine="0"/>
        <w:jc w:val="both"/>
      </w:pPr>
      <w:r>
        <w:t xml:space="preserve">Em atenção à solicitação do(a) </w:t>
      </w:r>
      <w:r>
        <w:rPr>
          <w:color w:val="538CD3"/>
        </w:rPr>
        <w:t xml:space="preserve">&lt;Nome da SOLICITANTE&gt; </w:t>
      </w:r>
      <w:r>
        <w:t>e de acordo com o que definem a Resolução CNS nº 240/1997 e a Norma Operacional CNS/CONEP nº 001/2013,</w:t>
      </w:r>
      <w:r>
        <w:rPr>
          <w:spacing w:val="19"/>
        </w:rPr>
        <w:t xml:space="preserve"> </w:t>
      </w:r>
      <w:r>
        <w:rPr>
          <w:spacing w:val="-3"/>
        </w:rPr>
        <w:t>eu,</w:t>
      </w:r>
    </w:p>
    <w:p w:rsidR="002E0342" w:rsidRDefault="005F41B3">
      <w:pPr>
        <w:spacing w:line="244" w:lineRule="auto"/>
        <w:ind w:left="396" w:right="112"/>
        <w:jc w:val="both"/>
      </w:pPr>
      <w:r>
        <w:rPr>
          <w:color w:val="538CD3"/>
        </w:rPr>
        <w:t>&lt;Nome do representante legal da INDICANTE&gt;</w:t>
      </w:r>
      <w:r>
        <w:t xml:space="preserve">, portador do </w:t>
      </w:r>
      <w:r>
        <w:rPr>
          <w:spacing w:val="-3"/>
        </w:rPr>
        <w:t xml:space="preserve">CPF </w:t>
      </w:r>
      <w:r>
        <w:rPr>
          <w:spacing w:val="-4"/>
        </w:rPr>
        <w:t xml:space="preserve">nº </w:t>
      </w:r>
      <w:r>
        <w:rPr>
          <w:color w:val="538CD3"/>
        </w:rPr>
        <w:t>&lt;000.000.000-00&gt;</w:t>
      </w:r>
      <w:r>
        <w:t xml:space="preserve">, na qualidade </w:t>
      </w:r>
      <w:r>
        <w:rPr>
          <w:spacing w:val="3"/>
        </w:rPr>
        <w:t xml:space="preserve">de </w:t>
      </w:r>
      <w:r>
        <w:rPr>
          <w:color w:val="538CD3"/>
        </w:rPr>
        <w:t xml:space="preserve">&lt;Cargo </w:t>
      </w:r>
      <w:r>
        <w:rPr>
          <w:color w:val="538CD3"/>
          <w:spacing w:val="-4"/>
        </w:rPr>
        <w:t xml:space="preserve">na </w:t>
      </w:r>
      <w:r>
        <w:rPr>
          <w:color w:val="538CD3"/>
        </w:rPr>
        <w:t>INDICANTE&gt;</w:t>
      </w:r>
      <w:r>
        <w:t>, INDICO para compor o Comitê de Ética em Pesquisa da SOLICITANTE como representante de</w:t>
      </w:r>
      <w:r>
        <w:rPr>
          <w:spacing w:val="13"/>
        </w:rPr>
        <w:t xml:space="preserve"> </w:t>
      </w:r>
      <w:r>
        <w:t>usuários:</w:t>
      </w:r>
    </w:p>
    <w:p w:rsidR="002E0342" w:rsidRDefault="002E0342">
      <w:pPr>
        <w:pStyle w:val="Corpodetexto"/>
        <w:spacing w:before="2"/>
        <w:rPr>
          <w:sz w:val="22"/>
        </w:rPr>
      </w:pPr>
    </w:p>
    <w:p w:rsidR="002E0342" w:rsidRDefault="005F41B3">
      <w:pPr>
        <w:pStyle w:val="PargrafodaLista"/>
        <w:numPr>
          <w:ilvl w:val="1"/>
          <w:numId w:val="3"/>
        </w:numPr>
        <w:tabs>
          <w:tab w:val="left" w:pos="1074"/>
        </w:tabs>
        <w:ind w:hanging="342"/>
      </w:pPr>
      <w:r>
        <w:t xml:space="preserve">Senhor(a) </w:t>
      </w:r>
      <w:r>
        <w:rPr>
          <w:color w:val="538CD3"/>
        </w:rPr>
        <w:t>&lt;Nome do INDICADO 1&gt;</w:t>
      </w:r>
      <w:r>
        <w:t xml:space="preserve">, portador do CPF </w:t>
      </w:r>
      <w:r>
        <w:rPr>
          <w:spacing w:val="-4"/>
        </w:rPr>
        <w:t>nº</w:t>
      </w:r>
      <w:r>
        <w:rPr>
          <w:spacing w:val="29"/>
        </w:rPr>
        <w:t xml:space="preserve"> </w:t>
      </w:r>
      <w:r>
        <w:rPr>
          <w:color w:val="538CD3"/>
        </w:rPr>
        <w:t>&lt;000.000.000-00&gt;</w:t>
      </w:r>
      <w:r>
        <w:t>,</w:t>
      </w:r>
    </w:p>
    <w:p w:rsidR="002E0342" w:rsidRDefault="005F41B3">
      <w:pPr>
        <w:spacing w:before="11"/>
        <w:ind w:left="1073"/>
      </w:pPr>
      <w:r>
        <w:rPr>
          <w:color w:val="538CD3"/>
        </w:rPr>
        <w:t>&lt;profissão&gt;</w:t>
      </w:r>
      <w:r>
        <w:t xml:space="preserve">, </w:t>
      </w:r>
      <w:r>
        <w:rPr>
          <w:color w:val="538CD3"/>
        </w:rPr>
        <w:t xml:space="preserve">&lt;nível de escolaridade&gt;, </w:t>
      </w:r>
      <w:r>
        <w:t xml:space="preserve">residente à </w:t>
      </w:r>
      <w:r>
        <w:rPr>
          <w:color w:val="538CD3"/>
        </w:rPr>
        <w:t>&lt;Endereço completo contendo rua/quadra/avenida, número, bairro e cidade&gt;</w:t>
      </w:r>
      <w:r>
        <w:rPr>
          <w:color w:val="00AF4F"/>
        </w:rPr>
        <w:t xml:space="preserve">, </w:t>
      </w:r>
      <w:r>
        <w:t xml:space="preserve">CEP </w:t>
      </w:r>
      <w:r>
        <w:rPr>
          <w:color w:val="538CD3"/>
        </w:rPr>
        <w:t>&lt;00.000-000&gt;</w:t>
      </w:r>
      <w:r>
        <w:t>;</w:t>
      </w:r>
    </w:p>
    <w:p w:rsidR="002E0342" w:rsidRDefault="005F41B3">
      <w:pPr>
        <w:pStyle w:val="PargrafodaLista"/>
        <w:numPr>
          <w:ilvl w:val="1"/>
          <w:numId w:val="3"/>
        </w:numPr>
        <w:tabs>
          <w:tab w:val="left" w:pos="1074"/>
        </w:tabs>
        <w:spacing w:before="13"/>
        <w:ind w:hanging="342"/>
      </w:pPr>
      <w:r>
        <w:t xml:space="preserve">Senhor(a) </w:t>
      </w:r>
      <w:r>
        <w:rPr>
          <w:color w:val="538CD3"/>
        </w:rPr>
        <w:t>&lt;Nome do INDICADO 2&gt;</w:t>
      </w:r>
      <w:r>
        <w:t xml:space="preserve">, portador do CPF </w:t>
      </w:r>
      <w:r>
        <w:rPr>
          <w:spacing w:val="-4"/>
        </w:rPr>
        <w:t>nº</w:t>
      </w:r>
      <w:r>
        <w:rPr>
          <w:spacing w:val="29"/>
        </w:rPr>
        <w:t xml:space="preserve"> </w:t>
      </w:r>
      <w:r>
        <w:rPr>
          <w:color w:val="538CD3"/>
        </w:rPr>
        <w:t>&lt;000.000.000-00&gt;</w:t>
      </w:r>
      <w:r>
        <w:t>,</w:t>
      </w:r>
    </w:p>
    <w:p w:rsidR="002E0342" w:rsidRDefault="005F41B3">
      <w:pPr>
        <w:spacing w:before="6" w:line="244" w:lineRule="auto"/>
        <w:ind w:left="1073"/>
      </w:pPr>
      <w:r>
        <w:rPr>
          <w:color w:val="538CD3"/>
        </w:rPr>
        <w:t>&lt;profissão&gt;</w:t>
      </w:r>
      <w:r>
        <w:t xml:space="preserve">, </w:t>
      </w:r>
      <w:r>
        <w:rPr>
          <w:color w:val="538CD3"/>
        </w:rPr>
        <w:t xml:space="preserve">&lt;nível de escolaridade&gt;, </w:t>
      </w:r>
      <w:r>
        <w:t xml:space="preserve">residente à </w:t>
      </w:r>
      <w:r>
        <w:rPr>
          <w:color w:val="538CD3"/>
        </w:rPr>
        <w:t>&lt;Endereço completo contendo rua/quadra/avenida, número, bairro e cidade&gt;</w:t>
      </w:r>
      <w:r>
        <w:rPr>
          <w:color w:val="00AF4F"/>
        </w:rPr>
        <w:t xml:space="preserve">, </w:t>
      </w:r>
      <w:r>
        <w:t xml:space="preserve">CEP </w:t>
      </w:r>
      <w:r>
        <w:rPr>
          <w:color w:val="538CD3"/>
        </w:rPr>
        <w:t>&lt;00.000-000&gt;</w:t>
      </w:r>
      <w:r>
        <w:t>;</w:t>
      </w:r>
    </w:p>
    <w:p w:rsidR="002E0342" w:rsidRDefault="005F41B3">
      <w:pPr>
        <w:spacing w:before="2"/>
        <w:ind w:left="732"/>
      </w:pPr>
      <w:r>
        <w:t xml:space="preserve">c) </w:t>
      </w:r>
      <w:r>
        <w:rPr>
          <w:color w:val="538CD3"/>
        </w:rPr>
        <w:t>...</w:t>
      </w:r>
    </w:p>
    <w:p w:rsidR="002E0342" w:rsidRDefault="002E0342">
      <w:pPr>
        <w:pStyle w:val="Corpodetexto"/>
        <w:spacing w:before="1"/>
        <w:rPr>
          <w:sz w:val="23"/>
        </w:rPr>
      </w:pPr>
    </w:p>
    <w:p w:rsidR="002E0342" w:rsidRDefault="005F41B3">
      <w:pPr>
        <w:pStyle w:val="PargrafodaLista"/>
        <w:numPr>
          <w:ilvl w:val="0"/>
          <w:numId w:val="3"/>
        </w:numPr>
        <w:tabs>
          <w:tab w:val="left" w:pos="1060"/>
        </w:tabs>
        <w:spacing w:line="244" w:lineRule="auto"/>
        <w:ind w:right="114" w:firstLine="0"/>
        <w:jc w:val="both"/>
      </w:pPr>
      <w:r>
        <w:t xml:space="preserve">O(A) </w:t>
      </w:r>
      <w:r>
        <w:rPr>
          <w:color w:val="538CD3"/>
        </w:rPr>
        <w:t xml:space="preserve">&lt;Nome da INDICANTE&gt; </w:t>
      </w:r>
      <w:r>
        <w:t xml:space="preserve">é uma instituição </w:t>
      </w:r>
      <w:r>
        <w:rPr>
          <w:color w:val="538CD3"/>
        </w:rPr>
        <w:t xml:space="preserve">&lt;fazer uma descrição breve </w:t>
      </w:r>
      <w:r>
        <w:rPr>
          <w:color w:val="538CD3"/>
          <w:spacing w:val="3"/>
        </w:rPr>
        <w:t xml:space="preserve">da </w:t>
      </w:r>
      <w:r>
        <w:rPr>
          <w:color w:val="538CD3"/>
        </w:rPr>
        <w:t>INDICANTE&gt;</w:t>
      </w:r>
      <w:r>
        <w:t xml:space="preserve">. Conforme está registrado em nosso Estatuto, temos como objetivo </w:t>
      </w:r>
      <w:r>
        <w:rPr>
          <w:color w:val="538CD3"/>
        </w:rPr>
        <w:t xml:space="preserve">&lt;fazer descrição breve dos objetivos estatutários </w:t>
      </w:r>
      <w:r>
        <w:rPr>
          <w:color w:val="538CD3"/>
          <w:spacing w:val="3"/>
        </w:rPr>
        <w:t>da</w:t>
      </w:r>
      <w:r>
        <w:rPr>
          <w:color w:val="538CD3"/>
          <w:spacing w:val="9"/>
        </w:rPr>
        <w:t xml:space="preserve"> </w:t>
      </w:r>
      <w:r>
        <w:rPr>
          <w:color w:val="538CD3"/>
        </w:rPr>
        <w:t>INDICANTE&gt;</w:t>
      </w:r>
      <w:r>
        <w:t>.</w:t>
      </w:r>
    </w:p>
    <w:p w:rsidR="002E0342" w:rsidRDefault="002E0342">
      <w:pPr>
        <w:pStyle w:val="Corpodetexto"/>
        <w:spacing w:before="10"/>
        <w:rPr>
          <w:sz w:val="22"/>
        </w:rPr>
      </w:pPr>
    </w:p>
    <w:p w:rsidR="002E0342" w:rsidRDefault="005F41B3">
      <w:pPr>
        <w:pStyle w:val="PargrafodaLista"/>
        <w:numPr>
          <w:ilvl w:val="0"/>
          <w:numId w:val="3"/>
        </w:numPr>
        <w:tabs>
          <w:tab w:val="left" w:pos="1060"/>
        </w:tabs>
        <w:spacing w:line="244" w:lineRule="auto"/>
        <w:ind w:right="112" w:firstLine="0"/>
        <w:jc w:val="both"/>
      </w:pPr>
      <w:r>
        <w:t xml:space="preserve">O(A)(s) indicado(a)(s) é (são) </w:t>
      </w:r>
      <w:r>
        <w:rPr>
          <w:color w:val="538CD3"/>
        </w:rPr>
        <w:t xml:space="preserve">&lt;fazer uma descrição sucinta </w:t>
      </w:r>
      <w:r>
        <w:rPr>
          <w:color w:val="538CD3"/>
          <w:spacing w:val="3"/>
        </w:rPr>
        <w:t xml:space="preserve">do </w:t>
      </w:r>
      <w:r>
        <w:rPr>
          <w:color w:val="538CD3"/>
        </w:rPr>
        <w:t xml:space="preserve">cargo/função/ocupação de cada INDICADO junto à INDICANTE&gt; </w:t>
      </w:r>
      <w:r>
        <w:t xml:space="preserve">e atua(m) </w:t>
      </w:r>
      <w:r>
        <w:rPr>
          <w:color w:val="538CD3"/>
        </w:rPr>
        <w:t>&lt;descrever a atuação de cada  INDICADO junto à INDICANTE&gt;</w:t>
      </w:r>
      <w:r>
        <w:t>. Informamos também foram escolhidos</w:t>
      </w:r>
      <w:r>
        <w:rPr>
          <w:spacing w:val="2"/>
        </w:rPr>
        <w:t xml:space="preserve"> </w:t>
      </w:r>
      <w:r>
        <w:t>mediante</w:t>
      </w:r>
    </w:p>
    <w:p w:rsidR="002E0342" w:rsidRDefault="005F41B3">
      <w:pPr>
        <w:spacing w:before="8"/>
        <w:ind w:left="396"/>
        <w:jc w:val="both"/>
      </w:pPr>
      <w:r>
        <w:rPr>
          <w:color w:val="538CD3"/>
        </w:rPr>
        <w:t>&lt;explicar a forma interna de escolha do INDICADO&gt;</w:t>
      </w:r>
      <w:r>
        <w:t>.</w:t>
      </w:r>
    </w:p>
    <w:p w:rsidR="002E0342" w:rsidRDefault="002E0342">
      <w:pPr>
        <w:pStyle w:val="Corpodetexto"/>
        <w:rPr>
          <w:sz w:val="20"/>
        </w:rPr>
      </w:pPr>
    </w:p>
    <w:p w:rsidR="002E0342" w:rsidRDefault="002E0342">
      <w:pPr>
        <w:pStyle w:val="Corpodetexto"/>
        <w:rPr>
          <w:sz w:val="20"/>
        </w:rPr>
      </w:pPr>
    </w:p>
    <w:p w:rsidR="002E0342" w:rsidRDefault="002E0342">
      <w:pPr>
        <w:pStyle w:val="Corpodetexto"/>
        <w:spacing w:before="10"/>
      </w:pPr>
    </w:p>
    <w:p w:rsidR="002E0342" w:rsidRDefault="005F41B3">
      <w:pPr>
        <w:tabs>
          <w:tab w:val="left" w:pos="6181"/>
        </w:tabs>
        <w:spacing w:before="96"/>
        <w:ind w:left="3022" w:right="2744"/>
        <w:jc w:val="center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Nome do Representante</w:t>
      </w:r>
      <w:r>
        <w:rPr>
          <w:spacing w:val="22"/>
        </w:rPr>
        <w:t xml:space="preserve"> </w:t>
      </w:r>
      <w:r>
        <w:t>Legal</w:t>
      </w:r>
    </w:p>
    <w:p w:rsidR="002E0342" w:rsidRDefault="002E0342">
      <w:pPr>
        <w:pStyle w:val="Corpodetexto"/>
        <w:rPr>
          <w:sz w:val="24"/>
        </w:rPr>
      </w:pPr>
    </w:p>
    <w:p w:rsidR="002E0342" w:rsidRDefault="002E0342">
      <w:pPr>
        <w:pStyle w:val="Corpodetexto"/>
        <w:rPr>
          <w:sz w:val="24"/>
        </w:rPr>
      </w:pPr>
    </w:p>
    <w:p w:rsidR="002E0342" w:rsidRDefault="002E0342">
      <w:pPr>
        <w:pStyle w:val="Corpodetexto"/>
        <w:rPr>
          <w:sz w:val="24"/>
        </w:rPr>
      </w:pPr>
    </w:p>
    <w:p w:rsidR="002E0342" w:rsidRDefault="002E0342">
      <w:pPr>
        <w:pStyle w:val="Corpodetexto"/>
        <w:rPr>
          <w:sz w:val="24"/>
        </w:rPr>
      </w:pPr>
    </w:p>
    <w:p w:rsidR="002E0342" w:rsidRDefault="002E0342">
      <w:pPr>
        <w:pStyle w:val="Corpodetexto"/>
        <w:rPr>
          <w:sz w:val="24"/>
        </w:rPr>
      </w:pPr>
    </w:p>
    <w:p w:rsidR="002E0342" w:rsidRDefault="002E0342">
      <w:pPr>
        <w:pStyle w:val="Corpodetexto"/>
        <w:rPr>
          <w:sz w:val="24"/>
        </w:rPr>
      </w:pPr>
    </w:p>
    <w:p w:rsidR="002E0342" w:rsidRDefault="002E0342">
      <w:pPr>
        <w:pStyle w:val="Corpodetexto"/>
        <w:rPr>
          <w:sz w:val="24"/>
        </w:rPr>
      </w:pPr>
    </w:p>
    <w:p w:rsidR="002E0342" w:rsidRDefault="002E0342">
      <w:pPr>
        <w:pStyle w:val="Corpodetexto"/>
        <w:rPr>
          <w:sz w:val="24"/>
        </w:rPr>
      </w:pPr>
    </w:p>
    <w:p w:rsidR="002E0342" w:rsidRDefault="002E0342">
      <w:pPr>
        <w:pStyle w:val="Corpodetexto"/>
        <w:spacing w:before="5"/>
        <w:rPr>
          <w:sz w:val="34"/>
        </w:rPr>
      </w:pPr>
    </w:p>
    <w:p w:rsidR="002E0342" w:rsidRDefault="005F41B3">
      <w:pPr>
        <w:pStyle w:val="Ttulo2"/>
        <w:ind w:left="1363"/>
      </w:pPr>
      <w:r>
        <w:rPr>
          <w:color w:val="538CD3"/>
        </w:rPr>
        <w:t>Rodapé: Dados para contato a INDICANTE (endereço, telefone e e-mail).</w:t>
      </w:r>
    </w:p>
    <w:p w:rsidR="002E0342" w:rsidRDefault="002E0342">
      <w:pPr>
        <w:sectPr w:rsidR="002E0342">
          <w:type w:val="continuous"/>
          <w:pgSz w:w="12240" w:h="15840"/>
          <w:pgMar w:top="1260" w:right="1480" w:bottom="280" w:left="1720" w:header="720" w:footer="720" w:gutter="0"/>
          <w:cols w:space="720"/>
        </w:sectPr>
      </w:pPr>
    </w:p>
    <w:p w:rsidR="002E0342" w:rsidRDefault="002E0342">
      <w:pPr>
        <w:pStyle w:val="Corpodetexto"/>
        <w:rPr>
          <w:sz w:val="20"/>
        </w:rPr>
      </w:pPr>
    </w:p>
    <w:p w:rsidR="002E0342" w:rsidRDefault="002E0342">
      <w:pPr>
        <w:pStyle w:val="Corpodetexto"/>
        <w:rPr>
          <w:sz w:val="20"/>
        </w:rPr>
      </w:pPr>
    </w:p>
    <w:p w:rsidR="002E0342" w:rsidRDefault="002E0342">
      <w:pPr>
        <w:pStyle w:val="Corpodetexto"/>
        <w:spacing w:before="2"/>
        <w:rPr>
          <w:sz w:val="13"/>
        </w:rPr>
      </w:pPr>
    </w:p>
    <w:p w:rsidR="002E0342" w:rsidRDefault="004F1BE7">
      <w:pPr>
        <w:pStyle w:val="Corpodetexto"/>
        <w:ind w:left="588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160645" cy="346265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34626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42" w:rsidRDefault="002E0342">
                            <w:pPr>
                              <w:pStyle w:val="Corpodetexto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2E0342" w:rsidRDefault="005F41B3">
                            <w:pPr>
                              <w:pStyle w:val="Corpodetexto"/>
                              <w:spacing w:line="218" w:lineRule="exact"/>
                              <w:ind w:left="100"/>
                            </w:pPr>
                            <w:r>
                              <w:t>Notas:</w:t>
                            </w:r>
                          </w:p>
                          <w:p w:rsidR="002E0342" w:rsidRDefault="005F41B3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7"/>
                                <w:tab w:val="left" w:pos="778"/>
                              </w:tabs>
                              <w:spacing w:line="231" w:lineRule="exact"/>
                              <w:ind w:hanging="342"/>
                            </w:pPr>
                            <w:r>
                              <w:t xml:space="preserve">INDICANTE = instituição que </w:t>
                            </w:r>
                            <w:r>
                              <w:rPr>
                                <w:spacing w:val="-4"/>
                              </w:rPr>
                              <w:t xml:space="preserve">foi </w:t>
                            </w:r>
                            <w:r>
                              <w:t>solicitada a indicar um representante de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usuários;</w:t>
                            </w:r>
                          </w:p>
                          <w:p w:rsidR="002E0342" w:rsidRDefault="005F41B3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7"/>
                                <w:tab w:val="left" w:pos="778"/>
                              </w:tabs>
                              <w:spacing w:line="230" w:lineRule="exact"/>
                              <w:ind w:hanging="342"/>
                            </w:pPr>
                            <w:r>
                              <w:t>INDICADO = pessoa indicada a ser representante 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usuário;</w:t>
                            </w:r>
                          </w:p>
                          <w:p w:rsidR="002E0342" w:rsidRDefault="005F41B3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7"/>
                                <w:tab w:val="left" w:pos="778"/>
                              </w:tabs>
                              <w:spacing w:before="1" w:line="237" w:lineRule="auto"/>
                              <w:ind w:right="92"/>
                            </w:pPr>
                            <w:r>
                              <w:t>SOLICITANTE =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instituição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protocolará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solicitação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registro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renovação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comitê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 ética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junto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CONEP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solicita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indicante,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tanto,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indicação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representante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usuários.</w:t>
                            </w:r>
                          </w:p>
                          <w:p w:rsidR="002E0342" w:rsidRDefault="002E0342">
                            <w:pPr>
                              <w:pStyle w:val="Corpodetexto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2E0342" w:rsidRDefault="005F41B3">
                            <w:pPr>
                              <w:pStyle w:val="Corpodetexto"/>
                              <w:ind w:left="100"/>
                            </w:pPr>
                            <w:r>
                              <w:t>Orientações:</w:t>
                            </w:r>
                          </w:p>
                          <w:p w:rsidR="002E0342" w:rsidRDefault="002E0342">
                            <w:pPr>
                              <w:pStyle w:val="Corpodetexto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2E0342" w:rsidRDefault="005F41B3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3"/>
                              </w:tabs>
                              <w:spacing w:line="237" w:lineRule="auto"/>
                              <w:ind w:right="91"/>
                              <w:jc w:val="both"/>
                            </w:pPr>
                            <w:r>
                              <w:t xml:space="preserve">O modelo e o texto devem ser mantidos, modificando-se somente as partes em </w:t>
                            </w:r>
                            <w:r>
                              <w:rPr>
                                <w:spacing w:val="-3"/>
                              </w:rPr>
                              <w:t xml:space="preserve">cor azul </w:t>
                            </w:r>
                            <w:r>
                              <w:t xml:space="preserve">e delimitadas </w:t>
                            </w:r>
                            <w:r>
                              <w:rPr>
                                <w:spacing w:val="-3"/>
                              </w:rPr>
                              <w:t xml:space="preserve">pelos </w:t>
                            </w:r>
                            <w:r>
                              <w:t>símbolos &lt; &gt; que devem ser retirados do texto após a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edição;</w:t>
                            </w:r>
                          </w:p>
                          <w:p w:rsidR="002E0342" w:rsidRDefault="005F41B3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8"/>
                              </w:tabs>
                              <w:ind w:left="777" w:right="91"/>
                              <w:jc w:val="both"/>
                            </w:pPr>
                            <w:r>
                              <w:t xml:space="preserve">De acordo com a Norma Operacional CNS nº 001/2013, a indicação da representação de usuários é feita, preferencialmente, </w:t>
                            </w:r>
                            <w:r>
                              <w:rPr>
                                <w:spacing w:val="-3"/>
                              </w:rPr>
                              <w:t xml:space="preserve">pelos </w:t>
                            </w:r>
                            <w:r>
                              <w:t xml:space="preserve">Conselhos Municipais </w:t>
                            </w:r>
                            <w:r>
                              <w:rPr>
                                <w:spacing w:val="-5"/>
                              </w:rPr>
                              <w:t xml:space="preserve">ou </w:t>
                            </w:r>
                            <w:r>
                              <w:t xml:space="preserve">Estaduais </w:t>
                            </w:r>
                            <w:r>
                              <w:rPr>
                                <w:spacing w:val="3"/>
                              </w:rPr>
                              <w:t xml:space="preserve">de </w:t>
                            </w:r>
                            <w:r>
                              <w:t xml:space="preserve">Saúde. Poderá ser feita também </w:t>
                            </w:r>
                            <w:r>
                              <w:rPr>
                                <w:spacing w:val="-3"/>
                              </w:rPr>
                              <w:t xml:space="preserve">por </w:t>
                            </w:r>
                            <w:r>
                              <w:t>movimentos sociais e entidades representativas de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usuários.</w:t>
                            </w:r>
                          </w:p>
                          <w:p w:rsidR="002E0342" w:rsidRDefault="005F41B3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8"/>
                              </w:tabs>
                              <w:spacing w:line="235" w:lineRule="auto"/>
                              <w:ind w:left="777" w:right="91"/>
                              <w:jc w:val="both"/>
                            </w:pPr>
                            <w:r>
                              <w:t xml:space="preserve">Segundo a Resolução CNS nº 240/1997, os representantes de usuários devem ser pessoas capazes </w:t>
                            </w:r>
                            <w:r>
                              <w:rPr>
                                <w:spacing w:val="3"/>
                              </w:rPr>
                              <w:t xml:space="preserve">de </w:t>
                            </w:r>
                            <w:r>
                              <w:t xml:space="preserve">expressar </w:t>
                            </w:r>
                            <w:r>
                              <w:rPr>
                                <w:spacing w:val="-2"/>
                              </w:rPr>
                              <w:t xml:space="preserve">pontos </w:t>
                            </w:r>
                            <w:r>
                              <w:t xml:space="preserve">de vista e interesses de indivíduos e/ou grupos </w:t>
                            </w:r>
                            <w:r>
                              <w:rPr>
                                <w:spacing w:val="3"/>
                              </w:rPr>
                              <w:t xml:space="preserve">de </w:t>
                            </w:r>
                            <w:r>
                              <w:t>participantes de pesquisas de determinada instituição e que sejam representativos de interesses coletivos e públicos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diversos.</w:t>
                            </w:r>
                          </w:p>
                          <w:p w:rsidR="002E0342" w:rsidRDefault="005F41B3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8"/>
                              </w:tabs>
                              <w:spacing w:line="237" w:lineRule="auto"/>
                              <w:ind w:left="777" w:right="90"/>
                              <w:jc w:val="both"/>
                            </w:pPr>
                            <w:r>
                              <w:t>No caso de o indicado ser o(a) próprio(a) presidente/diretor(a) da entidade é necessário o envio da ata de assembleia em que o grupo decidiu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indicá-lo(a);</w:t>
                            </w:r>
                          </w:p>
                          <w:p w:rsidR="002E0342" w:rsidRDefault="005F41B3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8"/>
                              </w:tabs>
                              <w:spacing w:before="4" w:line="237" w:lineRule="auto"/>
                              <w:ind w:left="777" w:right="90"/>
                              <w:jc w:val="both"/>
                            </w:pPr>
                            <w:r>
                              <w:t>O logotipo ou timbre e assinatura desta carta deve ser do(a) representante legal do Conselho Estadual/Municipal de Saúde ou Entidade/Associação que indica 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representante.</w:t>
                            </w:r>
                          </w:p>
                          <w:p w:rsidR="002E0342" w:rsidRDefault="005F41B3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8"/>
                              </w:tabs>
                              <w:spacing w:line="237" w:lineRule="auto"/>
                              <w:ind w:left="777" w:right="88"/>
                              <w:jc w:val="both"/>
                            </w:pPr>
                            <w:r>
                              <w:t>Dúvidas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podem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sanadas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e-mail</w:t>
                            </w:r>
                            <w:r>
                              <w:rPr>
                                <w:i/>
                                <w:color w:val="0000FF"/>
                                <w:spacing w:val="-8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conep.cep@saude.gov.br</w:t>
                              </w:r>
                              <w:r>
                                <w:rPr>
                                  <w:color w:val="0000FF"/>
                                  <w:spacing w:val="-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pacing w:val="-5"/>
                              </w:rPr>
                              <w:t>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pelos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telefones: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(61)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3315- 5893 ou 5883 ou 5886 </w:t>
                            </w:r>
                            <w:r>
                              <w:rPr>
                                <w:spacing w:val="-5"/>
                              </w:rPr>
                              <w:t>ou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5891.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6.35pt;height:2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" fillcolor="#f1f1f1" strokeweight=".48pt">
                <v:textbox inset="0,0,0,0">
                  <w:txbxContent>
                    <w:p w:rsidR="002E0342" w:rsidRDefault="002E0342">
                      <w:pPr>
                        <w:pStyle w:val="Corpodetexto"/>
                        <w:spacing w:before="11"/>
                        <w:rPr>
                          <w:sz w:val="17"/>
                        </w:rPr>
                      </w:pPr>
                    </w:p>
                    <w:p w:rsidR="002E0342" w:rsidRDefault="005F41B3">
                      <w:pPr>
                        <w:pStyle w:val="Corpodetexto"/>
                        <w:spacing w:line="218" w:lineRule="exact"/>
                        <w:ind w:left="100"/>
                      </w:pPr>
                      <w:r>
                        <w:t>Notas:</w:t>
                      </w:r>
                    </w:p>
                    <w:p w:rsidR="002E0342" w:rsidRDefault="005F41B3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777"/>
                          <w:tab w:val="left" w:pos="778"/>
                        </w:tabs>
                        <w:spacing w:line="231" w:lineRule="exact"/>
                        <w:ind w:hanging="342"/>
                      </w:pPr>
                      <w:r>
                        <w:t xml:space="preserve">INDICANTE = instituição que </w:t>
                      </w:r>
                      <w:r>
                        <w:rPr>
                          <w:spacing w:val="-4"/>
                        </w:rPr>
                        <w:t xml:space="preserve">foi </w:t>
                      </w:r>
                      <w:r>
                        <w:t>solicitada a indicar um representante de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usuários;</w:t>
                      </w:r>
                    </w:p>
                    <w:p w:rsidR="002E0342" w:rsidRDefault="005F41B3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777"/>
                          <w:tab w:val="left" w:pos="778"/>
                        </w:tabs>
                        <w:spacing w:line="230" w:lineRule="exact"/>
                        <w:ind w:hanging="342"/>
                      </w:pPr>
                      <w:r>
                        <w:t>INDICADO = pessoa indicada a ser representante 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usuário;</w:t>
                      </w:r>
                    </w:p>
                    <w:p w:rsidR="002E0342" w:rsidRDefault="005F41B3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777"/>
                          <w:tab w:val="left" w:pos="778"/>
                        </w:tabs>
                        <w:spacing w:before="1" w:line="237" w:lineRule="auto"/>
                        <w:ind w:right="92"/>
                      </w:pPr>
                      <w:r>
                        <w:t>SOLICITANTE =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instituição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protocolará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solicitação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registro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renovação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comitê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 ética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junto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CONEP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solicita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indicante,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tanto,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indicação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representante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usuários.</w:t>
                      </w:r>
                    </w:p>
                    <w:p w:rsidR="002E0342" w:rsidRDefault="002E0342">
                      <w:pPr>
                        <w:pStyle w:val="Corpodetexto"/>
                        <w:spacing w:before="1"/>
                        <w:rPr>
                          <w:sz w:val="18"/>
                        </w:rPr>
                      </w:pPr>
                    </w:p>
                    <w:p w:rsidR="002E0342" w:rsidRDefault="005F41B3">
                      <w:pPr>
                        <w:pStyle w:val="Corpodetexto"/>
                        <w:ind w:left="100"/>
                      </w:pPr>
                      <w:r>
                        <w:t>Orientações:</w:t>
                      </w:r>
                    </w:p>
                    <w:p w:rsidR="002E0342" w:rsidRDefault="002E0342">
                      <w:pPr>
                        <w:pStyle w:val="Corpodetexto"/>
                        <w:spacing w:before="8"/>
                        <w:rPr>
                          <w:sz w:val="18"/>
                        </w:rPr>
                      </w:pPr>
                    </w:p>
                    <w:p w:rsidR="002E0342" w:rsidRDefault="005F41B3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773"/>
                        </w:tabs>
                        <w:spacing w:line="237" w:lineRule="auto"/>
                        <w:ind w:right="91"/>
                        <w:jc w:val="both"/>
                      </w:pPr>
                      <w:r>
                        <w:t xml:space="preserve">O modelo e o texto devem ser mantidos, modificando-se somente as partes em </w:t>
                      </w:r>
                      <w:r>
                        <w:rPr>
                          <w:spacing w:val="-3"/>
                        </w:rPr>
                        <w:t xml:space="preserve">cor azul </w:t>
                      </w:r>
                      <w:r>
                        <w:t xml:space="preserve">e delimitadas </w:t>
                      </w:r>
                      <w:r>
                        <w:rPr>
                          <w:spacing w:val="-3"/>
                        </w:rPr>
                        <w:t xml:space="preserve">pelos </w:t>
                      </w:r>
                      <w:r>
                        <w:t>símbolos &lt; &gt; que devem ser retirados do texto após a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edição;</w:t>
                      </w:r>
                    </w:p>
                    <w:p w:rsidR="002E0342" w:rsidRDefault="005F41B3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778"/>
                        </w:tabs>
                        <w:ind w:left="777" w:right="91"/>
                        <w:jc w:val="both"/>
                      </w:pPr>
                      <w:r>
                        <w:t xml:space="preserve">De acordo com a Norma Operacional CNS nº 001/2013, a indicação da representação de usuários é feita, preferencialmente, </w:t>
                      </w:r>
                      <w:r>
                        <w:rPr>
                          <w:spacing w:val="-3"/>
                        </w:rPr>
                        <w:t xml:space="preserve">pelos </w:t>
                      </w:r>
                      <w:r>
                        <w:t xml:space="preserve">Conselhos Municipais </w:t>
                      </w:r>
                      <w:r>
                        <w:rPr>
                          <w:spacing w:val="-5"/>
                        </w:rPr>
                        <w:t xml:space="preserve">ou </w:t>
                      </w:r>
                      <w:r>
                        <w:t xml:space="preserve">Estaduais </w:t>
                      </w:r>
                      <w:r>
                        <w:rPr>
                          <w:spacing w:val="3"/>
                        </w:rPr>
                        <w:t xml:space="preserve">de </w:t>
                      </w:r>
                      <w:r>
                        <w:t xml:space="preserve">Saúde. Poderá ser feita também </w:t>
                      </w:r>
                      <w:r>
                        <w:rPr>
                          <w:spacing w:val="-3"/>
                        </w:rPr>
                        <w:t xml:space="preserve">por </w:t>
                      </w:r>
                      <w:r>
                        <w:t>movimentos sociais e entidades representativas de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usuários.</w:t>
                      </w:r>
                    </w:p>
                    <w:p w:rsidR="002E0342" w:rsidRDefault="005F41B3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778"/>
                        </w:tabs>
                        <w:spacing w:line="235" w:lineRule="auto"/>
                        <w:ind w:left="777" w:right="91"/>
                        <w:jc w:val="both"/>
                      </w:pPr>
                      <w:r>
                        <w:t xml:space="preserve">Segundo a Resolução CNS nº 240/1997, os representantes de usuários devem ser pessoas capazes </w:t>
                      </w:r>
                      <w:r>
                        <w:rPr>
                          <w:spacing w:val="3"/>
                        </w:rPr>
                        <w:t xml:space="preserve">de </w:t>
                      </w:r>
                      <w:r>
                        <w:t xml:space="preserve">expressar </w:t>
                      </w:r>
                      <w:r>
                        <w:rPr>
                          <w:spacing w:val="-2"/>
                        </w:rPr>
                        <w:t xml:space="preserve">pontos </w:t>
                      </w:r>
                      <w:r>
                        <w:t xml:space="preserve">de vista e interesses de indivíduos e/ou grupos </w:t>
                      </w:r>
                      <w:r>
                        <w:rPr>
                          <w:spacing w:val="3"/>
                        </w:rPr>
                        <w:t xml:space="preserve">de </w:t>
                      </w:r>
                      <w:r>
                        <w:t>participantes de pesquisas de determinada instituição e que sejam representativos de interesses coletivos e públicos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diversos.</w:t>
                      </w:r>
                    </w:p>
                    <w:p w:rsidR="002E0342" w:rsidRDefault="005F41B3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778"/>
                        </w:tabs>
                        <w:spacing w:line="237" w:lineRule="auto"/>
                        <w:ind w:left="777" w:right="90"/>
                        <w:jc w:val="both"/>
                      </w:pPr>
                      <w:r>
                        <w:t>No caso de o indicado ser o(a) próprio(a) presidente/diretor(a) da entidade é necessário o envio da ata de assembleia em que o grupo decidiu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indicá-lo(a);</w:t>
                      </w:r>
                    </w:p>
                    <w:p w:rsidR="002E0342" w:rsidRDefault="005F41B3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778"/>
                        </w:tabs>
                        <w:spacing w:before="4" w:line="237" w:lineRule="auto"/>
                        <w:ind w:left="777" w:right="90"/>
                        <w:jc w:val="both"/>
                      </w:pPr>
                      <w:r>
                        <w:t>O logotipo ou timbre e assinatura desta carta deve ser do(a) representante legal do Conselho Estadual/Municipal de Saúde ou Entidade/Associação que indica 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representante.</w:t>
                      </w:r>
                    </w:p>
                    <w:p w:rsidR="002E0342" w:rsidRDefault="005F41B3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778"/>
                        </w:tabs>
                        <w:spacing w:line="237" w:lineRule="auto"/>
                        <w:ind w:left="777" w:right="88"/>
                        <w:jc w:val="both"/>
                      </w:pPr>
                      <w:r>
                        <w:t>Dúvidas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podem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sanadas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e-mail</w:t>
                      </w:r>
                      <w:r>
                        <w:rPr>
                          <w:i/>
                          <w:color w:val="0000FF"/>
                          <w:spacing w:val="-8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0000FF"/>
                            <w:u w:val="single" w:color="0000FF"/>
                          </w:rPr>
                          <w:t>conep.cep@saude.gov.br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</w:t>
                        </w:r>
                      </w:hyperlink>
                      <w:r>
                        <w:rPr>
                          <w:spacing w:val="-5"/>
                        </w:rPr>
                        <w:t>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pelos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telefones: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(61)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3315- 5893 ou 5883 ou 5886 </w:t>
                      </w:r>
                      <w:r>
                        <w:rPr>
                          <w:spacing w:val="-5"/>
                        </w:rPr>
                        <w:t>ou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5891.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E0342"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CA" w:rsidRDefault="00CB64CA" w:rsidP="000B1EAF">
      <w:r>
        <w:separator/>
      </w:r>
    </w:p>
  </w:endnote>
  <w:endnote w:type="continuationSeparator" w:id="0">
    <w:p w:rsidR="00CB64CA" w:rsidRDefault="00CB64CA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CA" w:rsidRDefault="00CB64CA" w:rsidP="000B1EAF">
      <w:r>
        <w:separator/>
      </w:r>
    </w:p>
  </w:footnote>
  <w:footnote w:type="continuationSeparator" w:id="0">
    <w:p w:rsidR="00CB64CA" w:rsidRDefault="00CB64CA" w:rsidP="000B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1" w15:restartNumberingAfterBreak="0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 w15:restartNumberingAfterBreak="0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2"/>
    <w:rsid w:val="000B1EAF"/>
    <w:rsid w:val="002E0342"/>
    <w:rsid w:val="004F1BE7"/>
    <w:rsid w:val="005F41B3"/>
    <w:rsid w:val="00C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1D74D-AAB2-43CF-AAC7-B89F4A79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ep.cep@saud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ep.cep@saud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Dênio Cardoso de Matos</cp:lastModifiedBy>
  <cp:revision>3</cp:revision>
  <dcterms:created xsi:type="dcterms:W3CDTF">2019-10-07T12:38:00Z</dcterms:created>
  <dcterms:modified xsi:type="dcterms:W3CDTF">2019-10-07T12:38:00Z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